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4D74" w:rsidRDefault="00334D74" w:rsidP="00334D74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                                    Новокубанское городское поселение, </w:t>
      </w:r>
    </w:p>
    <w:p w:rsidR="00334D74" w:rsidRPr="00047DB6" w:rsidRDefault="00334D74" w:rsidP="00334D74">
      <w:pPr>
        <w:ind w:firstLine="680"/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</w:t>
      </w:r>
      <w:proofErr w:type="gramStart"/>
      <w:r w:rsidR="00313AB4">
        <w:rPr>
          <w:b/>
          <w:sz w:val="28"/>
          <w:szCs w:val="28"/>
        </w:rPr>
        <w:t>Первомайская</w:t>
      </w:r>
      <w:proofErr w:type="gramEnd"/>
      <w:r>
        <w:rPr>
          <w:b/>
          <w:sz w:val="28"/>
          <w:szCs w:val="28"/>
        </w:rPr>
        <w:t xml:space="preserve">, </w:t>
      </w:r>
      <w:r w:rsidR="00313AB4">
        <w:rPr>
          <w:b/>
          <w:sz w:val="28"/>
          <w:szCs w:val="28"/>
        </w:rPr>
        <w:t>76</w:t>
      </w:r>
    </w:p>
    <w:p w:rsidR="00334D74" w:rsidRDefault="00334D74" w:rsidP="00334D74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4D74" w:rsidRPr="002962C8" w:rsidRDefault="00313AB4" w:rsidP="00334D7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Кочерга Геннадию Ивановичу</w:t>
      </w:r>
      <w:r w:rsidR="00334D74"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="00334D74" w:rsidRPr="00DB58B4">
        <w:rPr>
          <w:sz w:val="28"/>
          <w:szCs w:val="28"/>
        </w:rPr>
        <w:t xml:space="preserve"> земельный участок общей площадью </w:t>
      </w:r>
      <w:r w:rsidR="005873AB">
        <w:rPr>
          <w:sz w:val="28"/>
          <w:szCs w:val="28"/>
        </w:rPr>
        <w:t>923</w:t>
      </w:r>
      <w:r w:rsidR="00334D74">
        <w:rPr>
          <w:sz w:val="28"/>
          <w:szCs w:val="28"/>
        </w:rPr>
        <w:t> </w:t>
      </w:r>
      <w:r w:rsidR="00334D74" w:rsidRPr="00DB58B4">
        <w:rPr>
          <w:sz w:val="28"/>
          <w:szCs w:val="28"/>
        </w:rPr>
        <w:t xml:space="preserve">кв.м., с кадастровым номером </w:t>
      </w:r>
      <w:r w:rsidR="00334D74" w:rsidRPr="00035F95">
        <w:rPr>
          <w:sz w:val="28"/>
          <w:szCs w:val="28"/>
        </w:rPr>
        <w:t>23:21:040100</w:t>
      </w:r>
      <w:r w:rsidR="005873AB">
        <w:rPr>
          <w:sz w:val="28"/>
          <w:szCs w:val="28"/>
        </w:rPr>
        <w:t>8</w:t>
      </w:r>
      <w:r w:rsidR="00334D74" w:rsidRPr="00035F95">
        <w:rPr>
          <w:sz w:val="28"/>
          <w:szCs w:val="28"/>
        </w:rPr>
        <w:t>:</w:t>
      </w:r>
      <w:r w:rsidR="005873AB">
        <w:rPr>
          <w:sz w:val="28"/>
          <w:szCs w:val="28"/>
        </w:rPr>
        <w:t>961</w:t>
      </w:r>
      <w:r w:rsidR="00334D74"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CC1764">
        <w:rPr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r w:rsidRPr="002962C8">
        <w:rPr>
          <w:sz w:val="28"/>
          <w:szCs w:val="28"/>
        </w:rPr>
        <w:t>г. Новокубанск, ул.</w:t>
      </w:r>
      <w:r w:rsidRPr="002962C8">
        <w:rPr>
          <w:sz w:val="28"/>
          <w:szCs w:val="28"/>
          <w:lang w:val="en-US"/>
        </w:rPr>
        <w:t> </w:t>
      </w:r>
      <w:r w:rsidRPr="002962C8">
        <w:rPr>
          <w:sz w:val="28"/>
          <w:szCs w:val="28"/>
        </w:rPr>
        <w:t>Первомайская, д. 76</w:t>
      </w:r>
      <w:r w:rsidR="00334D74" w:rsidRPr="002962C8">
        <w:rPr>
          <w:sz w:val="28"/>
          <w:szCs w:val="28"/>
        </w:rPr>
        <w:t>, с видом разрешенного использо</w:t>
      </w:r>
      <w:r w:rsidR="00334D74" w:rsidRPr="00DB58B4">
        <w:rPr>
          <w:sz w:val="28"/>
          <w:szCs w:val="28"/>
        </w:rPr>
        <w:t xml:space="preserve">вания – </w:t>
      </w:r>
      <w:r w:rsidR="002962C8" w:rsidRPr="002962C8">
        <w:rPr>
          <w:sz w:val="28"/>
          <w:szCs w:val="28"/>
        </w:rPr>
        <w:t>земельные участки индивидуальных жилых домов</w:t>
      </w:r>
      <w:r w:rsidR="00334D74" w:rsidRPr="002962C8">
        <w:rPr>
          <w:sz w:val="28"/>
          <w:szCs w:val="28"/>
        </w:rPr>
        <w:t>.</w:t>
      </w:r>
      <w:proofErr w:type="gramEnd"/>
    </w:p>
    <w:p w:rsidR="00334D74" w:rsidRPr="00212330" w:rsidRDefault="002962C8" w:rsidP="00334D74">
      <w:pPr>
        <w:ind w:firstLine="680"/>
        <w:jc w:val="both"/>
        <w:rPr>
          <w:sz w:val="28"/>
          <w:szCs w:val="28"/>
        </w:rPr>
      </w:pPr>
      <w:proofErr w:type="spellStart"/>
      <w:r w:rsidRPr="002962C8">
        <w:rPr>
          <w:sz w:val="28"/>
          <w:szCs w:val="28"/>
        </w:rPr>
        <w:t>Вильготская</w:t>
      </w:r>
      <w:proofErr w:type="spellEnd"/>
      <w:r w:rsidRPr="002962C8">
        <w:rPr>
          <w:sz w:val="28"/>
          <w:szCs w:val="28"/>
        </w:rPr>
        <w:t xml:space="preserve"> Наталья Николаевна, действующая на основании доверенности и в интересах Кочерга Геннадия Ивановича,</w:t>
      </w:r>
      <w:r w:rsidR="00334D74" w:rsidRPr="00291FCC">
        <w:rPr>
          <w:sz w:val="28"/>
          <w:szCs w:val="28"/>
        </w:rPr>
        <w:t xml:space="preserve"> </w:t>
      </w:r>
      <w:r w:rsidR="00334D74">
        <w:rPr>
          <w:sz w:val="28"/>
          <w:szCs w:val="28"/>
        </w:rPr>
        <w:t xml:space="preserve">обратилась в комиссию по землепользованию и застройке </w:t>
      </w:r>
      <w:r w:rsidR="00334D74"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="00334D74">
        <w:rPr>
          <w:bCs/>
          <w:sz w:val="28"/>
          <w:szCs w:val="28"/>
        </w:rPr>
        <w:t xml:space="preserve"> с заявлением </w:t>
      </w:r>
      <w:r w:rsidR="00334D74">
        <w:rPr>
          <w:sz w:val="28"/>
          <w:szCs w:val="28"/>
        </w:rPr>
        <w:t xml:space="preserve">о </w:t>
      </w:r>
      <w:r w:rsidR="00334D74" w:rsidRPr="00FD637F">
        <w:rPr>
          <w:sz w:val="28"/>
          <w:szCs w:val="28"/>
        </w:rPr>
        <w:t>предоставлени</w:t>
      </w:r>
      <w:r w:rsidR="00334D74">
        <w:rPr>
          <w:sz w:val="28"/>
          <w:szCs w:val="28"/>
        </w:rPr>
        <w:t>и</w:t>
      </w:r>
      <w:r w:rsidR="00334D74" w:rsidRPr="00FD637F">
        <w:rPr>
          <w:sz w:val="28"/>
          <w:szCs w:val="28"/>
        </w:rPr>
        <w:t xml:space="preserve"> разрешения на </w:t>
      </w:r>
      <w:r w:rsidR="00334D74"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 w:rsidR="00334D74">
        <w:rPr>
          <w:sz w:val="28"/>
          <w:szCs w:val="28"/>
        </w:rPr>
        <w:t>- «магазины «4.4»</w:t>
      </w:r>
      <w:r w:rsidR="00334D74" w:rsidRPr="00A91AF8">
        <w:rPr>
          <w:sz w:val="28"/>
          <w:szCs w:val="28"/>
        </w:rPr>
        <w:t>,</w:t>
      </w:r>
      <w:r w:rsidR="00334D74">
        <w:rPr>
          <w:sz w:val="28"/>
          <w:szCs w:val="28"/>
        </w:rPr>
        <w:t xml:space="preserve"> </w:t>
      </w:r>
      <w:r w:rsidR="00334D74" w:rsidRPr="00121345">
        <w:rPr>
          <w:sz w:val="28"/>
          <w:szCs w:val="28"/>
        </w:rPr>
        <w:t xml:space="preserve">на </w:t>
      </w:r>
      <w:r w:rsidR="00334D74">
        <w:rPr>
          <w:sz w:val="28"/>
          <w:szCs w:val="28"/>
        </w:rPr>
        <w:t>вышеуказанный земельный участок.</w:t>
      </w:r>
    </w:p>
    <w:p w:rsidR="00334D74" w:rsidRDefault="00334D74" w:rsidP="00334D7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</w:t>
      </w:r>
      <w:r w:rsidR="002962C8">
        <w:rPr>
          <w:sz w:val="28"/>
          <w:szCs w:val="28"/>
        </w:rPr>
        <w:t>индивидуальной жилой застройки с приусадебными участками</w:t>
      </w:r>
      <w:r>
        <w:rPr>
          <w:sz w:val="28"/>
          <w:szCs w:val="28"/>
        </w:rPr>
        <w:t>.</w:t>
      </w:r>
    </w:p>
    <w:p w:rsidR="00334D74" w:rsidRDefault="00334D74" w:rsidP="00334D7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</w:t>
      </w:r>
      <w:r w:rsidR="00D54238">
        <w:rPr>
          <w:sz w:val="28"/>
          <w:szCs w:val="28"/>
        </w:rPr>
        <w:t>1А</w:t>
      </w:r>
      <w:proofErr w:type="gramEnd"/>
      <w:r>
        <w:rPr>
          <w:sz w:val="28"/>
          <w:szCs w:val="28"/>
        </w:rPr>
        <w:t>), где вид разрешенного использования «магазины «4.4» относится к условно разрешенным видам.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111832"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lastRenderedPageBreak/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334D74" w:rsidRPr="00B63A15" w:rsidRDefault="00334D74" w:rsidP="00334D74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 w:rsidR="005873AB">
        <w:rPr>
          <w:sz w:val="28"/>
          <w:szCs w:val="28"/>
        </w:rPr>
        <w:t>8</w:t>
      </w:r>
      <w:r w:rsidRPr="00035F95">
        <w:rPr>
          <w:sz w:val="28"/>
          <w:szCs w:val="28"/>
        </w:rPr>
        <w:t>:</w:t>
      </w:r>
      <w:r w:rsidR="005873AB">
        <w:rPr>
          <w:sz w:val="28"/>
          <w:szCs w:val="28"/>
        </w:rPr>
        <w:t>961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="00D54238" w:rsidRPr="00CC1764">
        <w:rPr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r w:rsidR="00D54238" w:rsidRPr="002962C8">
        <w:rPr>
          <w:sz w:val="28"/>
          <w:szCs w:val="28"/>
        </w:rPr>
        <w:t>г. Новокубанск, ул.</w:t>
      </w:r>
      <w:r w:rsidR="00D54238" w:rsidRPr="002962C8">
        <w:rPr>
          <w:sz w:val="28"/>
          <w:szCs w:val="28"/>
          <w:lang w:val="en-US"/>
        </w:rPr>
        <w:t> </w:t>
      </w:r>
      <w:r w:rsidR="00D54238" w:rsidRPr="002962C8">
        <w:rPr>
          <w:sz w:val="28"/>
          <w:szCs w:val="28"/>
        </w:rPr>
        <w:t>Первомайская, д. 76</w:t>
      </w:r>
      <w:r>
        <w:rPr>
          <w:sz w:val="28"/>
          <w:szCs w:val="28"/>
        </w:rPr>
        <w:t>.</w:t>
      </w:r>
      <w:proofErr w:type="gramEnd"/>
    </w:p>
    <w:p w:rsidR="00334D74" w:rsidRPr="008D2E2C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54238">
        <w:rPr>
          <w:sz w:val="28"/>
          <w:szCs w:val="28"/>
        </w:rPr>
        <w:t>Кочерга Геннадию Ивановичу</w:t>
      </w:r>
      <w:r w:rsidRPr="008D2E2C">
        <w:rPr>
          <w:sz w:val="28"/>
          <w:szCs w:val="28"/>
        </w:rPr>
        <w:t xml:space="preserve"> </w:t>
      </w:r>
      <w:r w:rsidR="00EE7249" w:rsidRPr="008D2E2C">
        <w:rPr>
          <w:sz w:val="28"/>
          <w:szCs w:val="28"/>
        </w:rPr>
        <w:t xml:space="preserve">обратиться в </w:t>
      </w:r>
      <w:r w:rsidR="00EE7249" w:rsidRPr="00203A84">
        <w:rPr>
          <w:sz w:val="28"/>
          <w:szCs w:val="28"/>
        </w:rPr>
        <w:t>филиал федерального государственного бюдже</w:t>
      </w:r>
      <w:r w:rsidR="00EE7249">
        <w:rPr>
          <w:sz w:val="28"/>
          <w:szCs w:val="28"/>
        </w:rPr>
        <w:t xml:space="preserve">тного учреждения «Федеральная </w:t>
      </w:r>
      <w:r w:rsidR="00EE7249" w:rsidRPr="00203A84">
        <w:rPr>
          <w:sz w:val="28"/>
          <w:szCs w:val="28"/>
        </w:rPr>
        <w:t>кадастров</w:t>
      </w:r>
      <w:r w:rsidR="00EE7249">
        <w:rPr>
          <w:sz w:val="28"/>
          <w:szCs w:val="28"/>
        </w:rPr>
        <w:t xml:space="preserve">ая палата </w:t>
      </w:r>
      <w:r w:rsidR="00EE7249"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 w:rsidR="00EE7249">
        <w:rPr>
          <w:sz w:val="28"/>
          <w:szCs w:val="28"/>
        </w:rPr>
        <w:t xml:space="preserve"> </w:t>
      </w:r>
      <w:r w:rsidR="00EE7249" w:rsidRPr="008D2E2C">
        <w:rPr>
          <w:sz w:val="28"/>
          <w:szCs w:val="28"/>
        </w:rPr>
        <w:t>для внесения сведений в Единый государственный реестр недвижимости</w:t>
      </w:r>
      <w:r w:rsidRPr="008D2E2C">
        <w:rPr>
          <w:sz w:val="28"/>
          <w:szCs w:val="28"/>
        </w:rPr>
        <w:t>.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34D74" w:rsidRPr="0036233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</w:p>
    <w:p w:rsidR="00334D74" w:rsidRDefault="00334D74" w:rsidP="00334D74">
      <w:pPr>
        <w:ind w:firstLine="708"/>
        <w:jc w:val="both"/>
        <w:rPr>
          <w:sz w:val="28"/>
          <w:szCs w:val="28"/>
        </w:rPr>
      </w:pPr>
    </w:p>
    <w:p w:rsidR="00334D74" w:rsidRDefault="00334D74" w:rsidP="00334D74">
      <w:pPr>
        <w:ind w:firstLine="708"/>
        <w:jc w:val="both"/>
        <w:rPr>
          <w:sz w:val="28"/>
          <w:szCs w:val="28"/>
        </w:rPr>
      </w:pPr>
    </w:p>
    <w:p w:rsidR="00334D74" w:rsidRPr="00893FE0" w:rsidRDefault="00334D74" w:rsidP="00334D74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334D74" w:rsidP="00334D74">
      <w:pPr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E85" w:rsidRDefault="00B15E85">
      <w:r>
        <w:separator/>
      </w:r>
    </w:p>
  </w:endnote>
  <w:endnote w:type="continuationSeparator" w:id="0">
    <w:p w:rsidR="00B15E85" w:rsidRDefault="00B15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E85" w:rsidRDefault="00B15E85">
      <w:r>
        <w:separator/>
      </w:r>
    </w:p>
  </w:footnote>
  <w:footnote w:type="continuationSeparator" w:id="0">
    <w:p w:rsidR="00B15E85" w:rsidRDefault="00B15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27E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27E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1832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1832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3F5C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2C8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3AB4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07BFB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873AB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200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11F91"/>
    <w:rsid w:val="00B132BB"/>
    <w:rsid w:val="00B15E85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27E83"/>
    <w:rsid w:val="00D4222B"/>
    <w:rsid w:val="00D43ACF"/>
    <w:rsid w:val="00D4416A"/>
    <w:rsid w:val="00D444E1"/>
    <w:rsid w:val="00D44775"/>
    <w:rsid w:val="00D47122"/>
    <w:rsid w:val="00D52F25"/>
    <w:rsid w:val="00D531A0"/>
    <w:rsid w:val="00D54238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35D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3627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</cp:revision>
  <cp:lastPrinted>2020-03-18T14:22:00Z</cp:lastPrinted>
  <dcterms:created xsi:type="dcterms:W3CDTF">2020-08-27T11:35:00Z</dcterms:created>
  <dcterms:modified xsi:type="dcterms:W3CDTF">2020-09-03T07:02:00Z</dcterms:modified>
</cp:coreProperties>
</file>